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4B" w:rsidRPr="00493435" w:rsidRDefault="0016624B" w:rsidP="0016624B">
      <w:pPr>
        <w:tabs>
          <w:tab w:val="left" w:pos="8789"/>
        </w:tabs>
        <w:rPr>
          <w:rFonts w:ascii="Tahoma" w:hAnsi="Tahoma" w:cs="Tahoma"/>
        </w:rPr>
      </w:pPr>
    </w:p>
    <w:p w:rsidR="0016624B" w:rsidRPr="00ED4357" w:rsidRDefault="0016624B" w:rsidP="0016624B">
      <w:pPr>
        <w:pStyle w:val="Nagwek1"/>
        <w:ind w:left="0" w:firstLine="0"/>
        <w:jc w:val="center"/>
        <w:rPr>
          <w:sz w:val="24"/>
          <w:szCs w:val="24"/>
        </w:rPr>
      </w:pPr>
      <w:r w:rsidRPr="00ED4357">
        <w:rPr>
          <w:sz w:val="24"/>
          <w:szCs w:val="24"/>
        </w:rPr>
        <w:t>Porządek obrad</w:t>
      </w:r>
    </w:p>
    <w:p w:rsidR="0016624B" w:rsidRPr="00ED4357" w:rsidRDefault="000D7995" w:rsidP="0016624B">
      <w:pPr>
        <w:jc w:val="center"/>
        <w:rPr>
          <w:b/>
          <w:bCs/>
        </w:rPr>
      </w:pPr>
      <w:r w:rsidRPr="00ED4357">
        <w:rPr>
          <w:b/>
          <w:bCs/>
        </w:rPr>
        <w:t xml:space="preserve">XXXVII </w:t>
      </w:r>
      <w:r w:rsidR="0016624B" w:rsidRPr="00ED4357">
        <w:rPr>
          <w:b/>
          <w:bCs/>
        </w:rPr>
        <w:t>Sesji Rady Miasta Skarżyska – Kamiennej</w:t>
      </w:r>
    </w:p>
    <w:p w:rsidR="0016624B" w:rsidRPr="00ED4357" w:rsidRDefault="000D7995" w:rsidP="0016624B">
      <w:pPr>
        <w:jc w:val="center"/>
        <w:rPr>
          <w:b/>
          <w:bCs/>
        </w:rPr>
      </w:pPr>
      <w:r w:rsidRPr="00ED4357">
        <w:rPr>
          <w:b/>
          <w:bCs/>
        </w:rPr>
        <w:t xml:space="preserve">w dniu  </w:t>
      </w:r>
      <w:r w:rsidR="0016624B" w:rsidRPr="00ED4357">
        <w:rPr>
          <w:b/>
          <w:bCs/>
        </w:rPr>
        <w:t>3</w:t>
      </w:r>
      <w:r w:rsidR="00EA402A" w:rsidRPr="00ED4357">
        <w:rPr>
          <w:b/>
          <w:bCs/>
        </w:rPr>
        <w:t>1</w:t>
      </w:r>
      <w:r w:rsidRPr="00ED4357">
        <w:rPr>
          <w:b/>
          <w:bCs/>
        </w:rPr>
        <w:t xml:space="preserve">.03.2017 r.  godz.  </w:t>
      </w:r>
      <w:r w:rsidR="00060E35" w:rsidRPr="00ED4357">
        <w:rPr>
          <w:b/>
          <w:bCs/>
        </w:rPr>
        <w:t xml:space="preserve">11 </w:t>
      </w:r>
      <w:r w:rsidR="0016624B" w:rsidRPr="00ED4357">
        <w:rPr>
          <w:b/>
          <w:bCs/>
          <w:vertAlign w:val="superscript"/>
        </w:rPr>
        <w:t>00</w:t>
      </w:r>
      <w:r w:rsidR="0016624B" w:rsidRPr="00ED4357">
        <w:rPr>
          <w:b/>
          <w:bCs/>
        </w:rPr>
        <w:t xml:space="preserve"> w Miejskim Centrum Kultury</w:t>
      </w:r>
    </w:p>
    <w:p w:rsidR="0016624B" w:rsidRPr="00ED4357" w:rsidRDefault="0016624B" w:rsidP="0016624B">
      <w:pPr>
        <w:jc w:val="center"/>
        <w:rPr>
          <w:bCs/>
        </w:rPr>
      </w:pPr>
    </w:p>
    <w:p w:rsidR="0016624B" w:rsidRPr="00ED4357" w:rsidRDefault="0016624B" w:rsidP="0016624B">
      <w:pPr>
        <w:numPr>
          <w:ilvl w:val="0"/>
          <w:numId w:val="1"/>
        </w:numPr>
        <w:jc w:val="both"/>
        <w:rPr>
          <w:b/>
          <w:bCs/>
        </w:rPr>
      </w:pPr>
      <w:r w:rsidRPr="00ED4357">
        <w:rPr>
          <w:b/>
          <w:bCs/>
        </w:rPr>
        <w:t>Otwarcie Sesji Rady Miasta Skarżyska-Kamiennej.</w:t>
      </w:r>
    </w:p>
    <w:p w:rsidR="0016624B" w:rsidRPr="00ED4357" w:rsidRDefault="0016624B" w:rsidP="0016624B">
      <w:pPr>
        <w:numPr>
          <w:ilvl w:val="0"/>
          <w:numId w:val="1"/>
        </w:numPr>
        <w:jc w:val="both"/>
        <w:rPr>
          <w:b/>
          <w:bCs/>
        </w:rPr>
      </w:pPr>
      <w:r w:rsidRPr="00ED4357">
        <w:rPr>
          <w:b/>
          <w:bCs/>
        </w:rPr>
        <w:t>Stwierdzenie prawomocności posiedzenia i przyjęcie porządku obrad.</w:t>
      </w:r>
    </w:p>
    <w:p w:rsidR="0016624B" w:rsidRPr="00ED4357" w:rsidRDefault="0016624B" w:rsidP="0016624B">
      <w:pPr>
        <w:numPr>
          <w:ilvl w:val="0"/>
          <w:numId w:val="1"/>
        </w:numPr>
        <w:jc w:val="both"/>
        <w:rPr>
          <w:b/>
          <w:bCs/>
        </w:rPr>
      </w:pPr>
      <w:r w:rsidRPr="00ED4357">
        <w:rPr>
          <w:b/>
        </w:rPr>
        <w:t>Przyjęcie protokołu  z XXXV</w:t>
      </w:r>
      <w:r w:rsidR="00060E35" w:rsidRPr="00ED4357">
        <w:rPr>
          <w:b/>
        </w:rPr>
        <w:t xml:space="preserve">I </w:t>
      </w:r>
      <w:r w:rsidR="00D05FA3" w:rsidRPr="00ED4357">
        <w:rPr>
          <w:b/>
        </w:rPr>
        <w:t>Sesji Rady Miasta  z dnia  23.02</w:t>
      </w:r>
      <w:r w:rsidRPr="00ED4357">
        <w:rPr>
          <w:b/>
        </w:rPr>
        <w:t>.2017roku.</w:t>
      </w:r>
    </w:p>
    <w:p w:rsidR="0016624B" w:rsidRPr="00ED4357" w:rsidRDefault="0016624B" w:rsidP="0016624B">
      <w:pPr>
        <w:numPr>
          <w:ilvl w:val="0"/>
          <w:numId w:val="1"/>
        </w:numPr>
        <w:jc w:val="both"/>
        <w:rPr>
          <w:b/>
          <w:bCs/>
        </w:rPr>
      </w:pPr>
      <w:r w:rsidRPr="00ED4357">
        <w:rPr>
          <w:b/>
          <w:bCs/>
        </w:rPr>
        <w:t xml:space="preserve">Sprawozdanie  z działalności Prezydenta Miasta w okresie  międzysesyjnym. </w:t>
      </w:r>
    </w:p>
    <w:p w:rsidR="0016624B" w:rsidRPr="00ED4357" w:rsidRDefault="0016624B" w:rsidP="0016624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16624B" w:rsidRPr="00ED4357" w:rsidRDefault="0016624B" w:rsidP="0016624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sz w:val="24"/>
          <w:szCs w:val="24"/>
        </w:rPr>
        <w:t>Wolne wnioski mieszkańców.</w:t>
      </w:r>
    </w:p>
    <w:p w:rsidR="0016624B" w:rsidRPr="00ED4357" w:rsidRDefault="0016624B" w:rsidP="0016624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16624B" w:rsidRPr="00ED4357" w:rsidRDefault="0016624B" w:rsidP="0016624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sz w:val="24"/>
          <w:szCs w:val="24"/>
        </w:rPr>
        <w:t>Podjęcie uchwał w sprawach:</w:t>
      </w:r>
    </w:p>
    <w:p w:rsidR="0016624B" w:rsidRPr="00ED4357" w:rsidRDefault="0016624B" w:rsidP="0016624B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624B" w:rsidRPr="00ED4357" w:rsidRDefault="0016624B" w:rsidP="0016624B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4357">
        <w:rPr>
          <w:rFonts w:ascii="Times New Roman" w:hAnsi="Times New Roman"/>
          <w:sz w:val="24"/>
          <w:szCs w:val="24"/>
        </w:rPr>
        <w:t>1/ Zmian w budżecie gminy Sk</w:t>
      </w:r>
      <w:r w:rsidR="00062EDE" w:rsidRPr="00ED4357">
        <w:rPr>
          <w:rFonts w:ascii="Times New Roman" w:hAnsi="Times New Roman"/>
          <w:sz w:val="24"/>
          <w:szCs w:val="24"/>
        </w:rPr>
        <w:t>arżyska – Kamiennej na 2017 rok.</w:t>
      </w:r>
    </w:p>
    <w:p w:rsidR="0025596C" w:rsidRPr="00ED4357" w:rsidRDefault="00060E35" w:rsidP="0025596C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4357">
        <w:rPr>
          <w:rFonts w:ascii="Times New Roman" w:hAnsi="Times New Roman"/>
          <w:sz w:val="24"/>
          <w:szCs w:val="24"/>
        </w:rPr>
        <w:t>2</w:t>
      </w:r>
      <w:r w:rsidR="0016624B" w:rsidRPr="00ED4357">
        <w:rPr>
          <w:rFonts w:ascii="Times New Roman" w:hAnsi="Times New Roman"/>
          <w:sz w:val="24"/>
          <w:szCs w:val="24"/>
        </w:rPr>
        <w:t>/</w:t>
      </w:r>
      <w:r w:rsidR="0025596C" w:rsidRPr="00ED4357">
        <w:rPr>
          <w:rFonts w:ascii="Times New Roman" w:hAnsi="Times New Roman"/>
          <w:sz w:val="24"/>
          <w:szCs w:val="24"/>
        </w:rPr>
        <w:t xml:space="preserve"> Zasad wyznaczania składu oraz zasad działania Komitetu Rewitalizacji</w:t>
      </w:r>
      <w:r w:rsidR="00062EDE" w:rsidRPr="00ED4357">
        <w:rPr>
          <w:rFonts w:ascii="Times New Roman" w:hAnsi="Times New Roman"/>
          <w:sz w:val="24"/>
          <w:szCs w:val="24"/>
        </w:rPr>
        <w:t>.</w:t>
      </w:r>
    </w:p>
    <w:p w:rsidR="00EA402A" w:rsidRPr="00ED4357" w:rsidRDefault="00060E35" w:rsidP="0025596C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4357">
        <w:rPr>
          <w:rFonts w:ascii="Times New Roman" w:hAnsi="Times New Roman"/>
          <w:sz w:val="24"/>
          <w:szCs w:val="24"/>
        </w:rPr>
        <w:t>3</w:t>
      </w:r>
      <w:r w:rsidR="00EA402A" w:rsidRPr="00ED4357">
        <w:rPr>
          <w:rFonts w:ascii="Times New Roman" w:hAnsi="Times New Roman"/>
          <w:sz w:val="24"/>
          <w:szCs w:val="24"/>
        </w:rPr>
        <w:t xml:space="preserve">/Określenia kryteriów wraz z liczbą </w:t>
      </w:r>
      <w:r w:rsidR="00715E8E" w:rsidRPr="00ED4357">
        <w:rPr>
          <w:rFonts w:ascii="Times New Roman" w:hAnsi="Times New Roman"/>
          <w:sz w:val="24"/>
          <w:szCs w:val="24"/>
        </w:rPr>
        <w:t>punktów w postępowaniu rekrutacyjnym do klas pierwszych publicznych szkół podstawowych prowadzonych przez Gminę Skarżysko – Kamienna</w:t>
      </w:r>
      <w:r w:rsidR="00062EDE" w:rsidRPr="00ED4357">
        <w:rPr>
          <w:rFonts w:ascii="Times New Roman" w:hAnsi="Times New Roman"/>
          <w:sz w:val="24"/>
          <w:szCs w:val="24"/>
        </w:rPr>
        <w:t>.</w:t>
      </w:r>
    </w:p>
    <w:p w:rsidR="00715E8E" w:rsidRPr="00ED4357" w:rsidRDefault="00060E35" w:rsidP="0025596C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4357">
        <w:rPr>
          <w:rFonts w:ascii="Times New Roman" w:hAnsi="Times New Roman"/>
          <w:sz w:val="24"/>
          <w:szCs w:val="24"/>
        </w:rPr>
        <w:t>4</w:t>
      </w:r>
      <w:r w:rsidR="00715E8E" w:rsidRPr="00ED4357">
        <w:rPr>
          <w:rFonts w:ascii="Times New Roman" w:hAnsi="Times New Roman"/>
          <w:sz w:val="24"/>
          <w:szCs w:val="24"/>
        </w:rPr>
        <w:t>/</w:t>
      </w:r>
      <w:r w:rsidR="000254A7" w:rsidRPr="00ED4357">
        <w:rPr>
          <w:rFonts w:ascii="Times New Roman" w:hAnsi="Times New Roman"/>
          <w:color w:val="000000"/>
          <w:sz w:val="24"/>
          <w:szCs w:val="24"/>
        </w:rPr>
        <w:t>Określenia kryteriów wraz z liczbą punktów na drugim etapie postępowania rekrutacyjnego do publicznych przedszkoli prowadzonych przez Gminę Skarżysko – Kamienna</w:t>
      </w:r>
      <w:r w:rsidR="00062EDE" w:rsidRPr="00ED4357">
        <w:rPr>
          <w:rFonts w:ascii="Times New Roman" w:hAnsi="Times New Roman"/>
          <w:color w:val="000000"/>
          <w:sz w:val="24"/>
          <w:szCs w:val="24"/>
        </w:rPr>
        <w:t>.</w:t>
      </w:r>
    </w:p>
    <w:p w:rsidR="006133FA" w:rsidRPr="00ED4357" w:rsidRDefault="00060E35" w:rsidP="0025596C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4357">
        <w:rPr>
          <w:rFonts w:ascii="Times New Roman" w:hAnsi="Times New Roman"/>
          <w:color w:val="000000"/>
          <w:sz w:val="24"/>
          <w:szCs w:val="24"/>
        </w:rPr>
        <w:t>5</w:t>
      </w:r>
      <w:r w:rsidR="006133FA" w:rsidRPr="00ED4357">
        <w:rPr>
          <w:rFonts w:ascii="Times New Roman" w:hAnsi="Times New Roman"/>
          <w:color w:val="000000"/>
          <w:sz w:val="24"/>
          <w:szCs w:val="24"/>
        </w:rPr>
        <w:t>/</w:t>
      </w:r>
      <w:r w:rsidR="0052232B" w:rsidRPr="00ED4357">
        <w:rPr>
          <w:rFonts w:ascii="Times New Roman" w:hAnsi="Times New Roman"/>
          <w:color w:val="000000"/>
          <w:sz w:val="24"/>
          <w:szCs w:val="24"/>
        </w:rPr>
        <w:t>Dostosowania sieci publicznych przedszkoli, szkół podstawowych i gimnazjów do nowego ustroju szkolnego, wprowadzonego ustawą – Prawo Oświ</w:t>
      </w:r>
      <w:r w:rsidR="00A34A86" w:rsidRPr="00ED4357">
        <w:rPr>
          <w:rFonts w:ascii="Times New Roman" w:hAnsi="Times New Roman"/>
          <w:color w:val="000000"/>
          <w:sz w:val="24"/>
          <w:szCs w:val="24"/>
        </w:rPr>
        <w:t>atowe prowadzonych przez gminę S</w:t>
      </w:r>
      <w:r w:rsidR="0052232B" w:rsidRPr="00ED4357">
        <w:rPr>
          <w:rFonts w:ascii="Times New Roman" w:hAnsi="Times New Roman"/>
          <w:color w:val="000000"/>
          <w:sz w:val="24"/>
          <w:szCs w:val="24"/>
        </w:rPr>
        <w:t>karżysko –</w:t>
      </w:r>
      <w:r w:rsidR="00A34A86" w:rsidRPr="00ED4357">
        <w:rPr>
          <w:rFonts w:ascii="Times New Roman" w:hAnsi="Times New Roman"/>
          <w:color w:val="000000"/>
          <w:sz w:val="24"/>
          <w:szCs w:val="24"/>
        </w:rPr>
        <w:t xml:space="preserve"> K</w:t>
      </w:r>
      <w:r w:rsidR="0052232B" w:rsidRPr="00ED4357">
        <w:rPr>
          <w:rFonts w:ascii="Times New Roman" w:hAnsi="Times New Roman"/>
          <w:color w:val="000000"/>
          <w:sz w:val="24"/>
          <w:szCs w:val="24"/>
        </w:rPr>
        <w:t>amienna oraz określenia granic obwodów publicznych szkół podstawowych i gimnazjów.</w:t>
      </w:r>
    </w:p>
    <w:p w:rsidR="000254A7" w:rsidRPr="00ED4357" w:rsidRDefault="00387009" w:rsidP="0025596C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4357">
        <w:rPr>
          <w:rFonts w:ascii="Times New Roman" w:hAnsi="Times New Roman"/>
          <w:color w:val="000000"/>
          <w:sz w:val="24"/>
          <w:szCs w:val="24"/>
        </w:rPr>
        <w:t>6</w:t>
      </w:r>
      <w:r w:rsidR="000254A7" w:rsidRPr="00ED4357">
        <w:rPr>
          <w:rFonts w:ascii="Times New Roman" w:hAnsi="Times New Roman"/>
          <w:color w:val="000000"/>
          <w:sz w:val="24"/>
          <w:szCs w:val="24"/>
        </w:rPr>
        <w:t>/</w:t>
      </w:r>
      <w:r w:rsidR="00062EDE" w:rsidRPr="00ED4357">
        <w:rPr>
          <w:rFonts w:ascii="Times New Roman" w:hAnsi="Times New Roman"/>
          <w:color w:val="000000"/>
          <w:sz w:val="24"/>
          <w:szCs w:val="24"/>
        </w:rPr>
        <w:t xml:space="preserve"> Wyrażenia zgody na podwyższenie kapitału zakładowego poprzez wniesienie wkładu pieniężnego do spółki pn. Miejska Komunikacja Samochodowa w Skarżysku – Kamiennej Spółka z ograniczoną odpowiedzialnością z siedzibą w Skarżysku – Kamiennej.</w:t>
      </w:r>
    </w:p>
    <w:p w:rsidR="00C20E2D" w:rsidRPr="00ED4357" w:rsidRDefault="00387009" w:rsidP="0025596C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4357">
        <w:rPr>
          <w:rFonts w:ascii="Times New Roman" w:hAnsi="Times New Roman"/>
          <w:color w:val="000000"/>
          <w:sz w:val="24"/>
          <w:szCs w:val="24"/>
        </w:rPr>
        <w:t>7</w:t>
      </w:r>
      <w:r w:rsidR="00C20E2D" w:rsidRPr="00ED4357">
        <w:rPr>
          <w:rFonts w:ascii="Times New Roman" w:hAnsi="Times New Roman"/>
          <w:color w:val="000000"/>
          <w:sz w:val="24"/>
          <w:szCs w:val="24"/>
        </w:rPr>
        <w:t>/</w:t>
      </w:r>
      <w:r w:rsidR="006713C5" w:rsidRPr="00ED4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4C7F" w:rsidRPr="00ED4357">
        <w:rPr>
          <w:rFonts w:ascii="Times New Roman" w:hAnsi="Times New Roman"/>
          <w:color w:val="000000"/>
          <w:sz w:val="24"/>
          <w:szCs w:val="24"/>
        </w:rPr>
        <w:t xml:space="preserve">Nadania nazwy „Rondo Wielkiej Orkiestry Świątecznej Pomocy” rondu u </w:t>
      </w:r>
      <w:r w:rsidR="00160203" w:rsidRPr="00ED4357">
        <w:rPr>
          <w:rFonts w:ascii="Times New Roman" w:hAnsi="Times New Roman"/>
          <w:color w:val="000000"/>
          <w:sz w:val="24"/>
          <w:szCs w:val="24"/>
        </w:rPr>
        <w:t>zbiegu ulic: Paryskiej – Metalowców – Norwida w Skarżysku – Kamiennej.</w:t>
      </w:r>
    </w:p>
    <w:p w:rsidR="00A052FE" w:rsidRDefault="00387009" w:rsidP="00A052FE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4357">
        <w:rPr>
          <w:rFonts w:ascii="Times New Roman" w:hAnsi="Times New Roman"/>
          <w:color w:val="000000"/>
          <w:sz w:val="24"/>
          <w:szCs w:val="24"/>
        </w:rPr>
        <w:t>8</w:t>
      </w:r>
      <w:r w:rsidR="006713C5" w:rsidRPr="00ED4357">
        <w:rPr>
          <w:rFonts w:ascii="Times New Roman" w:hAnsi="Times New Roman"/>
          <w:color w:val="000000"/>
          <w:sz w:val="24"/>
          <w:szCs w:val="24"/>
        </w:rPr>
        <w:t>/ Zamiany działek</w:t>
      </w:r>
      <w:r w:rsidR="00DC5AA2" w:rsidRPr="00ED4357">
        <w:rPr>
          <w:rFonts w:ascii="Times New Roman" w:hAnsi="Times New Roman"/>
          <w:color w:val="000000"/>
          <w:sz w:val="24"/>
          <w:szCs w:val="24"/>
        </w:rPr>
        <w:t xml:space="preserve"> gruntu, </w:t>
      </w:r>
      <w:r w:rsidR="00DB57E8" w:rsidRPr="00ED4357">
        <w:rPr>
          <w:rFonts w:ascii="Times New Roman" w:hAnsi="Times New Roman"/>
          <w:color w:val="000000"/>
          <w:sz w:val="24"/>
          <w:szCs w:val="24"/>
        </w:rPr>
        <w:t>położonych w Skarżysku – Kamiennej przy ul. Mikołaja Reja</w:t>
      </w:r>
      <w:r w:rsidR="00F97B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57E8" w:rsidRPr="00ED4357">
        <w:rPr>
          <w:rFonts w:ascii="Times New Roman" w:hAnsi="Times New Roman"/>
          <w:color w:val="000000"/>
          <w:sz w:val="24"/>
          <w:szCs w:val="24"/>
        </w:rPr>
        <w:t xml:space="preserve"> i przy ul. Słonecznej.</w:t>
      </w:r>
    </w:p>
    <w:p w:rsidR="00A052FE" w:rsidRDefault="00A052FE" w:rsidP="00A052FE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9/</w:t>
      </w:r>
      <w:r w:rsidR="005D1D07">
        <w:rPr>
          <w:rFonts w:ascii="Times New Roman" w:hAnsi="Times New Roman"/>
          <w:color w:val="000000"/>
          <w:sz w:val="24"/>
          <w:szCs w:val="24"/>
        </w:rPr>
        <w:t>Sprzedaży w drodze przetargu nieruchomości gruntowych położonych w Skarżysku – Kamiennej przy ul. Sokolej – Al. Tysiąclecia.</w:t>
      </w:r>
    </w:p>
    <w:p w:rsidR="0016624B" w:rsidRPr="00B622D7" w:rsidRDefault="00C408EB" w:rsidP="00B622D7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10/</w:t>
      </w:r>
      <w:r w:rsidR="00812E1C">
        <w:rPr>
          <w:rFonts w:ascii="Times New Roman" w:hAnsi="Times New Roman"/>
          <w:color w:val="000000"/>
          <w:sz w:val="24"/>
          <w:szCs w:val="24"/>
        </w:rPr>
        <w:t xml:space="preserve"> Ustalenia szczegółowego sposobu i zakresu świadczenia usług w zakresie odbierania i zagospodarowania odpadów komunalnych od właścicieli nieruchomości w zamian za uiszczoną przez właściciela nieruchomości opłatę za gospodarowanie odpadami komunalnymi</w:t>
      </w:r>
      <w:r w:rsidR="00B622D7">
        <w:rPr>
          <w:rFonts w:ascii="Times New Roman" w:hAnsi="Times New Roman"/>
          <w:color w:val="000000"/>
          <w:sz w:val="24"/>
          <w:szCs w:val="24"/>
        </w:rPr>
        <w:t>.</w:t>
      </w:r>
      <w:r w:rsidR="0016624B">
        <w:rPr>
          <w:bCs/>
        </w:rPr>
        <w:t xml:space="preserve"> </w:t>
      </w:r>
    </w:p>
    <w:p w:rsidR="0016624B" w:rsidRPr="00C14AF7" w:rsidRDefault="0016624B" w:rsidP="0016624B">
      <w:pPr>
        <w:keepNext/>
        <w:spacing w:line="360" w:lineRule="auto"/>
        <w:rPr>
          <w:b/>
        </w:rPr>
      </w:pPr>
    </w:p>
    <w:p w:rsidR="0016624B" w:rsidRPr="00C14AF7" w:rsidRDefault="0016624B" w:rsidP="00C14AF7">
      <w:pPr>
        <w:pStyle w:val="Bezodstpw"/>
        <w:numPr>
          <w:ilvl w:val="0"/>
          <w:numId w:val="1"/>
        </w:numPr>
        <w:rPr>
          <w:b/>
        </w:rPr>
      </w:pPr>
      <w:r w:rsidRPr="00C14AF7">
        <w:rPr>
          <w:b/>
        </w:rPr>
        <w:t xml:space="preserve">Zamknięcie obrad sesji.   </w:t>
      </w:r>
      <w:bookmarkStart w:id="0" w:name="_GoBack"/>
      <w:bookmarkEnd w:id="0"/>
    </w:p>
    <w:p w:rsidR="00363363" w:rsidRDefault="00363363"/>
    <w:sectPr w:rsidR="00363363" w:rsidSect="0036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24B"/>
    <w:rsid w:val="00024C7F"/>
    <w:rsid w:val="000254A7"/>
    <w:rsid w:val="00060E35"/>
    <w:rsid w:val="00062EDE"/>
    <w:rsid w:val="000916E0"/>
    <w:rsid w:val="000D7995"/>
    <w:rsid w:val="00160203"/>
    <w:rsid w:val="0016624B"/>
    <w:rsid w:val="001A3CA8"/>
    <w:rsid w:val="001B5563"/>
    <w:rsid w:val="001B7F34"/>
    <w:rsid w:val="0025596C"/>
    <w:rsid w:val="00290001"/>
    <w:rsid w:val="00363363"/>
    <w:rsid w:val="00387009"/>
    <w:rsid w:val="003C4EDA"/>
    <w:rsid w:val="00493435"/>
    <w:rsid w:val="0052232B"/>
    <w:rsid w:val="005D1D07"/>
    <w:rsid w:val="006133FA"/>
    <w:rsid w:val="006713C5"/>
    <w:rsid w:val="00715E8E"/>
    <w:rsid w:val="007304ED"/>
    <w:rsid w:val="00812E1C"/>
    <w:rsid w:val="00896DE9"/>
    <w:rsid w:val="008B1D19"/>
    <w:rsid w:val="00A052FE"/>
    <w:rsid w:val="00A34A86"/>
    <w:rsid w:val="00A864E7"/>
    <w:rsid w:val="00AD29E3"/>
    <w:rsid w:val="00B622D7"/>
    <w:rsid w:val="00C14AF7"/>
    <w:rsid w:val="00C20E2D"/>
    <w:rsid w:val="00C408EB"/>
    <w:rsid w:val="00D05FA3"/>
    <w:rsid w:val="00DB5530"/>
    <w:rsid w:val="00DB57E8"/>
    <w:rsid w:val="00DC5AA2"/>
    <w:rsid w:val="00DD5B3F"/>
    <w:rsid w:val="00E30093"/>
    <w:rsid w:val="00EA402A"/>
    <w:rsid w:val="00EB0F29"/>
    <w:rsid w:val="00ED4357"/>
    <w:rsid w:val="00F9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624B"/>
    <w:pPr>
      <w:keepNext/>
      <w:ind w:left="2832" w:firstLine="708"/>
      <w:outlineLvl w:val="0"/>
    </w:pPr>
    <w:rPr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5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52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6624B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66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A0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5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052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b.figarska</cp:lastModifiedBy>
  <cp:revision>14</cp:revision>
  <dcterms:created xsi:type="dcterms:W3CDTF">2017-03-08T12:35:00Z</dcterms:created>
  <dcterms:modified xsi:type="dcterms:W3CDTF">2017-03-22T13:24:00Z</dcterms:modified>
</cp:coreProperties>
</file>